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33" w:rsidRDefault="00CD4433">
      <w:pPr>
        <w:rPr>
          <w:rFonts w:ascii="Arial" w:hAnsi="Arial" w:cs="Arial"/>
          <w:sz w:val="22"/>
          <w:szCs w:val="22"/>
        </w:rPr>
      </w:pPr>
    </w:p>
    <w:p w:rsidR="0053133D" w:rsidRDefault="0053133D">
      <w:pPr>
        <w:rPr>
          <w:rFonts w:ascii="Arial" w:hAnsi="Arial" w:cs="Arial"/>
          <w:sz w:val="22"/>
          <w:szCs w:val="22"/>
        </w:rPr>
      </w:pPr>
    </w:p>
    <w:p w:rsidR="00416905" w:rsidRDefault="00416905">
      <w:pPr>
        <w:rPr>
          <w:rFonts w:ascii="Arial" w:hAnsi="Arial" w:cs="Arial"/>
          <w:b/>
          <w:sz w:val="28"/>
          <w:szCs w:val="28"/>
        </w:rPr>
      </w:pPr>
    </w:p>
    <w:p w:rsidR="003866AF" w:rsidRDefault="003866AF">
      <w:pPr>
        <w:rPr>
          <w:rFonts w:ascii="Arial" w:hAnsi="Arial" w:cs="Arial"/>
          <w:b/>
          <w:sz w:val="28"/>
          <w:szCs w:val="28"/>
        </w:rPr>
      </w:pPr>
    </w:p>
    <w:p w:rsidR="00D90ED0" w:rsidRPr="00E543D5" w:rsidRDefault="00D90ED0" w:rsidP="00D90ED0">
      <w:pPr>
        <w:rPr>
          <w:rFonts w:ascii="Arial" w:hAnsi="Arial" w:cs="Arial"/>
          <w:b/>
          <w:sz w:val="28"/>
          <w:szCs w:val="28"/>
        </w:rPr>
      </w:pPr>
      <w:r w:rsidRPr="0053133D">
        <w:rPr>
          <w:rFonts w:ascii="Arial" w:hAnsi="Arial" w:cs="Arial"/>
          <w:b/>
          <w:sz w:val="28"/>
          <w:szCs w:val="28"/>
        </w:rPr>
        <w:t>Certificat d’intervenció</w:t>
      </w:r>
      <w:r w:rsidR="00327BD9">
        <w:rPr>
          <w:rFonts w:ascii="Arial" w:hAnsi="Arial" w:cs="Arial"/>
          <w:b/>
          <w:sz w:val="28"/>
          <w:szCs w:val="28"/>
        </w:rPr>
        <w:t xml:space="preserve"> </w:t>
      </w:r>
      <w:r w:rsidR="000179F5">
        <w:rPr>
          <w:rFonts w:ascii="Arial" w:hAnsi="Arial" w:cs="Arial"/>
          <w:b/>
          <w:sz w:val="28"/>
          <w:szCs w:val="28"/>
        </w:rPr>
        <w:t>de despeses amb</w:t>
      </w:r>
      <w:r w:rsidR="00595783">
        <w:rPr>
          <w:rFonts w:ascii="Arial" w:hAnsi="Arial" w:cs="Arial"/>
          <w:b/>
          <w:sz w:val="28"/>
          <w:szCs w:val="28"/>
        </w:rPr>
        <w:t xml:space="preserve"> procediment de contractació</w:t>
      </w:r>
    </w:p>
    <w:tbl>
      <w:tblPr>
        <w:tblStyle w:val="Taulaambquadrcul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1985"/>
        <w:gridCol w:w="283"/>
        <w:gridCol w:w="709"/>
        <w:gridCol w:w="992"/>
        <w:gridCol w:w="426"/>
        <w:gridCol w:w="183"/>
        <w:gridCol w:w="1418"/>
      </w:tblGrid>
      <w:tr w:rsidR="00D90ED0" w:rsidTr="00CA4653">
        <w:trPr>
          <w:trHeight w:hRule="exact" w:val="680"/>
        </w:trPr>
        <w:tc>
          <w:tcPr>
            <w:tcW w:w="9398" w:type="dxa"/>
            <w:gridSpan w:val="9"/>
            <w:tcBorders>
              <w:top w:val="single" w:sz="24" w:space="0" w:color="auto"/>
              <w:bottom w:val="single" w:sz="18" w:space="0" w:color="auto"/>
            </w:tcBorders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l’actuació</w:t>
            </w:r>
          </w:p>
        </w:tc>
      </w:tr>
      <w:tr w:rsidR="00D90ED0" w:rsidTr="00CA4653">
        <w:trPr>
          <w:trHeight w:hRule="exact" w:val="340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actuant</w:t>
            </w:r>
          </w:p>
        </w:tc>
      </w:tr>
      <w:tr w:rsidR="00D90ED0" w:rsidTr="00CA4653">
        <w:trPr>
          <w:trHeight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33D">
              <w:rPr>
                <w:rFonts w:ascii="Arial" w:hAnsi="Arial" w:cs="Arial"/>
                <w:b/>
                <w:sz w:val="18"/>
                <w:szCs w:val="18"/>
              </w:rPr>
              <w:t>Actuació</w:t>
            </w:r>
          </w:p>
        </w:tc>
      </w:tr>
      <w:tr w:rsidR="00D90ED0" w:rsidRPr="0053133D" w:rsidTr="00CA4653">
        <w:trPr>
          <w:trHeight w:hRule="exact" w:val="680"/>
        </w:trPr>
        <w:tc>
          <w:tcPr>
            <w:tcW w:w="9398" w:type="dxa"/>
            <w:gridSpan w:val="9"/>
            <w:shd w:val="clear" w:color="auto" w:fill="F2F2F2" w:themeFill="background1" w:themeFillShade="F2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d’expedient</w:t>
            </w:r>
            <w:r w:rsidR="003463BF">
              <w:rPr>
                <w:rFonts w:ascii="Arial" w:hAnsi="Arial" w:cs="Arial"/>
                <w:b/>
                <w:sz w:val="18"/>
                <w:szCs w:val="18"/>
              </w:rPr>
              <w:t xml:space="preserve"> d’EACAT</w:t>
            </w:r>
            <w:bookmarkStart w:id="0" w:name="_GoBack"/>
            <w:bookmarkEnd w:id="0"/>
          </w:p>
        </w:tc>
      </w:tr>
      <w:tr w:rsidR="00D90ED0" w:rsidRPr="0053133D" w:rsidTr="00CA4653">
        <w:trPr>
          <w:gridAfter w:val="8"/>
          <w:wAfter w:w="6279" w:type="dxa"/>
          <w:trHeight w:hRule="exact" w:val="340"/>
        </w:trPr>
        <w:tc>
          <w:tcPr>
            <w:tcW w:w="3119" w:type="dxa"/>
            <w:shd w:val="clear" w:color="auto" w:fill="F2F2F2" w:themeFill="background1" w:themeFillShade="F2"/>
            <w:vAlign w:val="bottom"/>
          </w:tcPr>
          <w:p w:rsidR="00D90ED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680"/>
        </w:trPr>
        <w:tc>
          <w:tcPr>
            <w:tcW w:w="9398" w:type="dxa"/>
            <w:gridSpan w:val="9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la justificació</w:t>
            </w:r>
          </w:p>
        </w:tc>
      </w:tr>
      <w:tr w:rsidR="00D90ED0" w:rsidRPr="0053133D" w:rsidTr="00CA4653">
        <w:trPr>
          <w:trHeight w:hRule="exact" w:val="454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En/Na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CA4653">
            <w:pPr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>Com a Interventor / interventora de l’ens</w:t>
            </w:r>
            <w:r>
              <w:rPr>
                <w:rFonts w:ascii="Arial" w:hAnsi="Arial" w:cs="Arial"/>
              </w:rPr>
              <w:t xml:space="preserve"> actuant</w:t>
            </w:r>
            <w:r w:rsidRPr="00DF71E0">
              <w:rPr>
                <w:rFonts w:ascii="Arial" w:hAnsi="Arial" w:cs="Arial"/>
              </w:rPr>
              <w:t>,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EC5ECB" w:rsidRDefault="00D90ED0" w:rsidP="00CA4653">
            <w:pPr>
              <w:rPr>
                <w:rFonts w:ascii="Arial" w:hAnsi="Arial" w:cs="Arial"/>
                <w:b/>
              </w:rPr>
            </w:pPr>
            <w:r w:rsidRPr="00EC5ECB">
              <w:rPr>
                <w:rFonts w:ascii="Arial" w:hAnsi="Arial" w:cs="Arial"/>
                <w:b/>
              </w:rPr>
              <w:t>Certifico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ue l’actuació esmentada va ser objecte de subvenció per part de l’Agència Catalana de l’Aigua.</w:t>
            </w:r>
          </w:p>
        </w:tc>
      </w:tr>
      <w:tr w:rsidR="00D90ED0" w:rsidRPr="0053133D" w:rsidTr="00CA4653">
        <w:trPr>
          <w:trHeight w:val="737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en relació a</w:t>
            </w:r>
            <w:r w:rsidR="00DC7C68">
              <w:rPr>
                <w:rFonts w:ascii="Arial" w:hAnsi="Arial" w:cs="Arial"/>
              </w:rPr>
              <w:t>mb</w:t>
            </w:r>
            <w:r>
              <w:rPr>
                <w:rFonts w:ascii="Arial" w:hAnsi="Arial" w:cs="Arial"/>
              </w:rPr>
              <w:t xml:space="preserve"> l’actuació esmentada, pel present s’acrediten despeses corresponents a les certificacions i factures que es relacionen i que, per part de l’ens, hi ha consi</w:t>
            </w:r>
            <w:r w:rsidR="00077579">
              <w:rPr>
                <w:rFonts w:ascii="Arial" w:hAnsi="Arial" w:cs="Arial"/>
              </w:rPr>
              <w:t>gnació pressupostà</w:t>
            </w:r>
            <w:r>
              <w:rPr>
                <w:rFonts w:ascii="Arial" w:hAnsi="Arial" w:cs="Arial"/>
              </w:rPr>
              <w:t>ria per respondre-hi.</w:t>
            </w:r>
          </w:p>
        </w:tc>
      </w:tr>
      <w:tr w:rsidR="00D90ED0" w:rsidRPr="0053133D" w:rsidTr="00CA4653">
        <w:trPr>
          <w:trHeight w:hRule="exact" w:val="454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90ED0" w:rsidRPr="004067CB" w:rsidRDefault="00D90ED0" w:rsidP="00CA465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Acreditació de despeses</w:t>
            </w:r>
          </w:p>
        </w:tc>
      </w:tr>
      <w:tr w:rsidR="00D90ED0" w:rsidRPr="008B1033" w:rsidTr="00CA4653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0775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 a</w:t>
            </w:r>
            <w:r w:rsidRPr="00074A34">
              <w:rPr>
                <w:rFonts w:ascii="Arial" w:hAnsi="Arial" w:cs="Arial"/>
                <w:sz w:val="18"/>
                <w:szCs w:val="18"/>
              </w:rPr>
              <w:t>djudicat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074A34">
              <w:rPr>
                <w:rFonts w:ascii="Arial" w:hAnsi="Arial" w:cs="Arial"/>
                <w:sz w:val="18"/>
                <w:szCs w:val="18"/>
              </w:rPr>
              <w:t>ri</w:t>
            </w:r>
            <w:r w:rsidR="0007757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Concepte</w:t>
            </w:r>
          </w:p>
          <w:p w:rsidR="00D90ED0" w:rsidRPr="00EC5ECB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 xml:space="preserve">Núm. certificació 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</w:p>
          <w:p w:rsidR="00D90ED0" w:rsidRPr="00BE488C" w:rsidRDefault="00D90ED0" w:rsidP="00CA46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Partida pressupost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074A34">
              <w:rPr>
                <w:rFonts w:ascii="Arial" w:hAnsi="Arial" w:cs="Arial"/>
                <w:sz w:val="18"/>
                <w:szCs w:val="18"/>
              </w:rPr>
              <w:t>ria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ED0" w:rsidRPr="007252CB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 w:rsidRPr="007252CB">
              <w:rPr>
                <w:rFonts w:ascii="Arial" w:hAnsi="Arial" w:cs="Arial"/>
                <w:sz w:val="18"/>
                <w:szCs w:val="18"/>
              </w:rPr>
              <w:t>Total import d’acreditació (sense IVA)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170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223"/>
        </w:trPr>
        <w:tc>
          <w:tcPr>
            <w:tcW w:w="9398" w:type="dxa"/>
            <w:gridSpan w:val="9"/>
            <w:shd w:val="clear" w:color="auto" w:fill="auto"/>
            <w:vAlign w:val="center"/>
          </w:tcPr>
          <w:p w:rsidR="00D90ED0" w:rsidRDefault="00D90ED0" w:rsidP="00CA4653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C5ECB">
              <w:rPr>
                <w:rFonts w:ascii="Arial" w:hAnsi="Arial" w:cs="Arial"/>
                <w:sz w:val="14"/>
                <w:szCs w:val="14"/>
              </w:rPr>
              <w:t>Concepte (*)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 RP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Redacció de projecte,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E717F6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=E</w:t>
            </w:r>
            <w:r w:rsidRPr="00E717F6">
              <w:rPr>
                <w:rFonts w:ascii="Arial" w:hAnsi="Arial" w:cs="Arial"/>
                <w:sz w:val="14"/>
                <w:szCs w:val="14"/>
              </w:rPr>
              <w:t>xecució d’obra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 DO</w:t>
            </w:r>
            <w:r>
              <w:rPr>
                <w:rFonts w:ascii="Arial" w:hAnsi="Arial" w:cs="Arial"/>
                <w:sz w:val="14"/>
                <w:szCs w:val="14"/>
              </w:rPr>
              <w:t>=D</w:t>
            </w:r>
            <w:r w:rsidRPr="00E717F6">
              <w:rPr>
                <w:rFonts w:ascii="Arial" w:hAnsi="Arial" w:cs="Arial"/>
                <w:sz w:val="14"/>
                <w:szCs w:val="14"/>
              </w:rPr>
              <w:t>irecció d’obra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0ED0" w:rsidRPr="007D4394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75E" w:rsidRPr="008B1033" w:rsidTr="00117D5C">
        <w:trPr>
          <w:trHeight w:hRule="exact" w:val="340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75E" w:rsidRPr="00572F0F" w:rsidRDefault="00A2575E" w:rsidP="00CA4653">
            <w:pPr>
              <w:rPr>
                <w:rFonts w:ascii="Arial" w:hAnsi="Arial" w:cs="Arial"/>
              </w:rPr>
            </w:pPr>
            <w:r w:rsidRPr="007D4394">
              <w:rPr>
                <w:rFonts w:ascii="Arial" w:hAnsi="Arial" w:cs="Arial"/>
                <w:b/>
                <w:sz w:val="18"/>
                <w:szCs w:val="18"/>
              </w:rPr>
              <w:t>Altres ajuts concedits</w:t>
            </w:r>
          </w:p>
        </w:tc>
      </w:tr>
      <w:tr w:rsidR="00D90ED0" w:rsidRPr="008B1033" w:rsidTr="00CA4653">
        <w:trPr>
          <w:trHeight w:hRule="exact" w:val="454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 w:rsidRPr="007D4394">
              <w:rPr>
                <w:rFonts w:ascii="Arial" w:hAnsi="Arial" w:cs="Arial"/>
                <w:sz w:val="18"/>
                <w:szCs w:val="18"/>
              </w:rPr>
              <w:t xml:space="preserve">Ens que </w:t>
            </w:r>
            <w:r>
              <w:rPr>
                <w:rFonts w:ascii="Arial" w:hAnsi="Arial" w:cs="Arial"/>
                <w:sz w:val="18"/>
                <w:szCs w:val="18"/>
              </w:rPr>
              <w:t>concedeix</w:t>
            </w:r>
            <w:r w:rsidRPr="007D4394">
              <w:rPr>
                <w:rFonts w:ascii="Arial" w:hAnsi="Arial" w:cs="Arial"/>
                <w:sz w:val="18"/>
                <w:szCs w:val="18"/>
              </w:rPr>
              <w:t xml:space="preserve"> l’ajut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394">
              <w:rPr>
                <w:rFonts w:ascii="Arial" w:hAnsi="Arial" w:cs="Arial"/>
                <w:sz w:val="18"/>
                <w:szCs w:val="18"/>
              </w:rPr>
              <w:t>Import</w:t>
            </w:r>
          </w:p>
          <w:p w:rsidR="00D90ED0" w:rsidRPr="007D439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7D4394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7D4394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import d’altres ajuts (sense IVA)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BE488C" w:rsidRDefault="00D90ED0" w:rsidP="00CA465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D90ED0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D90ED0" w:rsidRPr="007D439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  <w:r w:rsidRPr="003C0B6D">
              <w:rPr>
                <w:rFonts w:ascii="Arial" w:hAnsi="Arial" w:cs="Arial"/>
              </w:rPr>
              <w:t xml:space="preserve">I perquè així consti, signo </w:t>
            </w:r>
            <w:r>
              <w:rPr>
                <w:rFonts w:ascii="Arial" w:hAnsi="Arial" w:cs="Arial"/>
              </w:rPr>
              <w:t>aquest</w:t>
            </w:r>
            <w:r w:rsidRPr="003C0B6D">
              <w:rPr>
                <w:rFonts w:ascii="Arial" w:hAnsi="Arial" w:cs="Arial"/>
              </w:rPr>
              <w:t xml:space="preserve"> certificat amb el vist i plau de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l’ens actuant.</w:t>
            </w:r>
          </w:p>
        </w:tc>
      </w:tr>
    </w:tbl>
    <w:p w:rsidR="0053133D" w:rsidRDefault="0053133D">
      <w:pPr>
        <w:rPr>
          <w:rFonts w:ascii="Arial" w:hAnsi="Arial" w:cs="Arial"/>
          <w:sz w:val="22"/>
          <w:szCs w:val="22"/>
        </w:rPr>
      </w:pPr>
    </w:p>
    <w:p w:rsidR="0053133D" w:rsidRPr="0053133D" w:rsidRDefault="00531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3133D" w:rsidRPr="0053133D">
      <w:pgSz w:w="11906" w:h="16838"/>
      <w:pgMar w:top="567" w:right="851" w:bottom="567" w:left="158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B4B"/>
    <w:multiLevelType w:val="hybridMultilevel"/>
    <w:tmpl w:val="A7B080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5ED4"/>
    <w:multiLevelType w:val="hybridMultilevel"/>
    <w:tmpl w:val="73144894"/>
    <w:lvl w:ilvl="0" w:tplc="0403000F">
      <w:start w:val="1"/>
      <w:numFmt w:val="decimal"/>
      <w:lvlText w:val="%1."/>
      <w:lvlJc w:val="left"/>
      <w:pPr>
        <w:ind w:left="696" w:hanging="360"/>
      </w:pPr>
    </w:lvl>
    <w:lvl w:ilvl="1" w:tplc="04030019" w:tentative="1">
      <w:start w:val="1"/>
      <w:numFmt w:val="lowerLetter"/>
      <w:lvlText w:val="%2."/>
      <w:lvlJc w:val="left"/>
      <w:pPr>
        <w:ind w:left="1416" w:hanging="360"/>
      </w:pPr>
    </w:lvl>
    <w:lvl w:ilvl="2" w:tplc="0403001B" w:tentative="1">
      <w:start w:val="1"/>
      <w:numFmt w:val="lowerRoman"/>
      <w:lvlText w:val="%3."/>
      <w:lvlJc w:val="right"/>
      <w:pPr>
        <w:ind w:left="2136" w:hanging="180"/>
      </w:pPr>
    </w:lvl>
    <w:lvl w:ilvl="3" w:tplc="0403000F" w:tentative="1">
      <w:start w:val="1"/>
      <w:numFmt w:val="decimal"/>
      <w:lvlText w:val="%4."/>
      <w:lvlJc w:val="left"/>
      <w:pPr>
        <w:ind w:left="2856" w:hanging="360"/>
      </w:pPr>
    </w:lvl>
    <w:lvl w:ilvl="4" w:tplc="04030019" w:tentative="1">
      <w:start w:val="1"/>
      <w:numFmt w:val="lowerLetter"/>
      <w:lvlText w:val="%5."/>
      <w:lvlJc w:val="left"/>
      <w:pPr>
        <w:ind w:left="3576" w:hanging="360"/>
      </w:pPr>
    </w:lvl>
    <w:lvl w:ilvl="5" w:tplc="0403001B" w:tentative="1">
      <w:start w:val="1"/>
      <w:numFmt w:val="lowerRoman"/>
      <w:lvlText w:val="%6."/>
      <w:lvlJc w:val="right"/>
      <w:pPr>
        <w:ind w:left="4296" w:hanging="180"/>
      </w:pPr>
    </w:lvl>
    <w:lvl w:ilvl="6" w:tplc="0403000F" w:tentative="1">
      <w:start w:val="1"/>
      <w:numFmt w:val="decimal"/>
      <w:lvlText w:val="%7."/>
      <w:lvlJc w:val="left"/>
      <w:pPr>
        <w:ind w:left="5016" w:hanging="360"/>
      </w:pPr>
    </w:lvl>
    <w:lvl w:ilvl="7" w:tplc="04030019" w:tentative="1">
      <w:start w:val="1"/>
      <w:numFmt w:val="lowerLetter"/>
      <w:lvlText w:val="%8."/>
      <w:lvlJc w:val="left"/>
      <w:pPr>
        <w:ind w:left="5736" w:hanging="360"/>
      </w:pPr>
    </w:lvl>
    <w:lvl w:ilvl="8" w:tplc="040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787856A0"/>
    <w:multiLevelType w:val="multilevel"/>
    <w:tmpl w:val="52D89EC0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3D"/>
    <w:rsid w:val="000179F5"/>
    <w:rsid w:val="00074A34"/>
    <w:rsid w:val="00077579"/>
    <w:rsid w:val="001276BE"/>
    <w:rsid w:val="00162574"/>
    <w:rsid w:val="001A09CA"/>
    <w:rsid w:val="001F5342"/>
    <w:rsid w:val="00201541"/>
    <w:rsid w:val="00327BD9"/>
    <w:rsid w:val="003463BF"/>
    <w:rsid w:val="00356A57"/>
    <w:rsid w:val="003866AF"/>
    <w:rsid w:val="003C0B6D"/>
    <w:rsid w:val="003E1CBD"/>
    <w:rsid w:val="004067CB"/>
    <w:rsid w:val="00416905"/>
    <w:rsid w:val="00503E2E"/>
    <w:rsid w:val="0053133D"/>
    <w:rsid w:val="00595783"/>
    <w:rsid w:val="006F0A3D"/>
    <w:rsid w:val="006F3A73"/>
    <w:rsid w:val="007252CB"/>
    <w:rsid w:val="007D4394"/>
    <w:rsid w:val="0080112B"/>
    <w:rsid w:val="00806D9D"/>
    <w:rsid w:val="008B1033"/>
    <w:rsid w:val="009519BF"/>
    <w:rsid w:val="00A2575E"/>
    <w:rsid w:val="00A316D6"/>
    <w:rsid w:val="00BB5E90"/>
    <w:rsid w:val="00BE488C"/>
    <w:rsid w:val="00C2576E"/>
    <w:rsid w:val="00C752D1"/>
    <w:rsid w:val="00CD4433"/>
    <w:rsid w:val="00D90ED0"/>
    <w:rsid w:val="00DC7C68"/>
    <w:rsid w:val="00DF71E0"/>
    <w:rsid w:val="00E543D5"/>
    <w:rsid w:val="00EC3363"/>
    <w:rsid w:val="00EC5EC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46B30"/>
  <w15:chartTrackingRefBased/>
  <w15:docId w15:val="{771DEF11-1F55-4ED9-A6EF-2CA87D4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D0"/>
    <w:rPr>
      <w:lang w:eastAsia="es-ES"/>
    </w:rPr>
  </w:style>
  <w:style w:type="paragraph" w:styleId="Ttol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240" w:after="120"/>
      <w:jc w:val="both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Ttol2">
    <w:name w:val="heading 2"/>
    <w:basedOn w:val="Ttol1"/>
    <w:next w:val="Normal"/>
    <w:autoRedefine/>
    <w:qFormat/>
    <w:pPr>
      <w:pageBreakBefore w:val="0"/>
      <w:numPr>
        <w:ilvl w:val="1"/>
      </w:numPr>
      <w:outlineLvl w:val="1"/>
    </w:pPr>
    <w:rPr>
      <w:rFonts w:cs="Times New Roman"/>
      <w:bCs w:val="0"/>
      <w:kern w:val="0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F71E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169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690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Pueyo Diaz</dc:creator>
  <cp:keywords/>
  <dc:description/>
  <cp:lastModifiedBy>Jose Manuel Pueyo Diaz</cp:lastModifiedBy>
  <cp:revision>29</cp:revision>
  <cp:lastPrinted>2019-11-06T11:38:00Z</cp:lastPrinted>
  <dcterms:created xsi:type="dcterms:W3CDTF">2019-11-05T16:03:00Z</dcterms:created>
  <dcterms:modified xsi:type="dcterms:W3CDTF">2021-03-29T14:43:00Z</dcterms:modified>
</cp:coreProperties>
</file>